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D1" w:rsidRPr="00375DD1" w:rsidRDefault="00375DD1" w:rsidP="00F475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5DD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375DD1" w:rsidRDefault="00375DD1" w:rsidP="00F47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1A1" w:rsidRDefault="00375DD1" w:rsidP="00375D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DD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75DD1" w:rsidRDefault="00B50225" w:rsidP="00375DD1">
      <w:pPr>
        <w:pStyle w:val="a3"/>
        <w:tabs>
          <w:tab w:val="left" w:pos="826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DD1" w:rsidRDefault="00B50225" w:rsidP="00375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июня </w:t>
      </w:r>
      <w:r w:rsidR="00375DD1" w:rsidRPr="00375DD1">
        <w:rPr>
          <w:rFonts w:ascii="Times New Roman" w:hAnsi="Times New Roman" w:cs="Times New Roman"/>
          <w:sz w:val="28"/>
          <w:szCs w:val="28"/>
        </w:rPr>
        <w:t xml:space="preserve"> 2020</w:t>
      </w:r>
      <w:r w:rsidR="00375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75DD1" w:rsidRPr="00B50225">
        <w:rPr>
          <w:rFonts w:ascii="Times New Roman" w:hAnsi="Times New Roman" w:cs="Times New Roman"/>
          <w:b/>
          <w:sz w:val="28"/>
          <w:szCs w:val="28"/>
        </w:rPr>
        <w:t>№</w:t>
      </w:r>
      <w:r w:rsidRPr="00B50225"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p w:rsidR="00375DD1" w:rsidRDefault="00375DD1" w:rsidP="00375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375DD1" w:rsidRDefault="00375DD1" w:rsidP="00375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DD1" w:rsidRDefault="00375DD1" w:rsidP="00375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539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  <w:r w:rsidR="00FA1539" w:rsidRPr="00FA1539">
        <w:rPr>
          <w:rFonts w:ascii="Times New Roman" w:hAnsi="Times New Roman" w:cs="Times New Roman"/>
          <w:b/>
          <w:sz w:val="28"/>
          <w:szCs w:val="28"/>
        </w:rPr>
        <w:t xml:space="preserve"> исполнения муниципальной функции «Осуществление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«Галкинское»  от 26.12.2013 № 105</w:t>
      </w:r>
    </w:p>
    <w:p w:rsidR="00FA1539" w:rsidRDefault="00FA1539" w:rsidP="00375D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1539" w:rsidRDefault="00FA1539" w:rsidP="00375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Читинского межрайонного природоохранного прокурора  от 30.04.2020 №07-20б-2020,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06.10.2003 №131-ФЗ «Об общих принципах организации местного самоуправления в РФ», Администрация сельского поселения «Галкинское», постановляет:</w:t>
      </w:r>
    </w:p>
    <w:p w:rsidR="00F65866" w:rsidRDefault="00F65866" w:rsidP="00537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B4D" w:rsidRDefault="00FA1539" w:rsidP="00F76B4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FA1539">
        <w:rPr>
          <w:rFonts w:ascii="Times New Roman" w:hAnsi="Times New Roman" w:cs="Times New Roman"/>
          <w:sz w:val="28"/>
          <w:szCs w:val="28"/>
        </w:rPr>
        <w:t>в административный регламент исполнения муниципальной функции «Осуществление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«Галкинское»  от 26.12.2013 № 105</w:t>
      </w:r>
      <w:r w:rsidR="00FA0066">
        <w:rPr>
          <w:rFonts w:ascii="Times New Roman" w:hAnsi="Times New Roman" w:cs="Times New Roman"/>
          <w:sz w:val="28"/>
          <w:szCs w:val="28"/>
        </w:rPr>
        <w:t>:</w:t>
      </w:r>
    </w:p>
    <w:p w:rsidR="00FA0066" w:rsidRPr="00FA1539" w:rsidRDefault="00F76B4D" w:rsidP="00F76B4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B70FBD">
        <w:rPr>
          <w:rFonts w:ascii="Times New Roman" w:hAnsi="Times New Roman" w:cs="Times New Roman"/>
          <w:sz w:val="28"/>
          <w:szCs w:val="28"/>
        </w:rPr>
        <w:t>п.8 раздела  Административного  регламента «Права и обязанности должностных лиц при осуществлении муниципального контроля»</w:t>
      </w:r>
      <w:r w:rsidR="00F658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1539" w:rsidRDefault="00B70FBD" w:rsidP="00537DC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«8.учитывать при определении мер, принимаемых по фактам выявленных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нарушений, соответствие</w:t>
      </w:r>
      <w:r w:rsidR="00537DC1">
        <w:rPr>
          <w:rFonts w:ascii="Times New Roman" w:hAnsi="Times New Roman" w:cs="Times New Roman"/>
          <w:sz w:val="28"/>
          <w:szCs w:val="28"/>
        </w:rPr>
        <w:t xml:space="preserve">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</w:t>
      </w:r>
      <w:r w:rsidR="00695DBC">
        <w:rPr>
          <w:rFonts w:ascii="Times New Roman" w:hAnsi="Times New Roman" w:cs="Times New Roman"/>
          <w:sz w:val="28"/>
          <w:szCs w:val="28"/>
        </w:rPr>
        <w:t xml:space="preserve"> </w:t>
      </w:r>
      <w:r w:rsidR="00537DC1">
        <w:rPr>
          <w:rFonts w:ascii="Times New Roman" w:hAnsi="Times New Roman" w:cs="Times New Roman"/>
          <w:sz w:val="28"/>
          <w:szCs w:val="28"/>
        </w:rPr>
        <w:t>Архивного фонда Российской Федерации, документов, имеющих особое историческое, научное, культурное значение, входящих</w:t>
      </w:r>
      <w:r w:rsidR="00F65866">
        <w:rPr>
          <w:rFonts w:ascii="Times New Roman" w:hAnsi="Times New Roman" w:cs="Times New Roman"/>
          <w:sz w:val="28"/>
          <w:szCs w:val="28"/>
        </w:rPr>
        <w:t xml:space="preserve"> </w:t>
      </w:r>
      <w:r w:rsidR="00537D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7DC1">
        <w:rPr>
          <w:rFonts w:ascii="Times New Roman" w:hAnsi="Times New Roman" w:cs="Times New Roman"/>
          <w:sz w:val="28"/>
          <w:szCs w:val="28"/>
        </w:rPr>
        <w:t xml:space="preserve">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</w:t>
      </w:r>
      <w:r w:rsidR="00F65866">
        <w:rPr>
          <w:rFonts w:ascii="Times New Roman" w:hAnsi="Times New Roman" w:cs="Times New Roman"/>
          <w:sz w:val="28"/>
          <w:szCs w:val="28"/>
        </w:rPr>
        <w:t>и законных интересов граждан, в том числе индивидуальных предпринимателей, юридических лиц»;</w:t>
      </w:r>
    </w:p>
    <w:p w:rsidR="00F65866" w:rsidRDefault="00F76B4D" w:rsidP="00537DC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866">
        <w:rPr>
          <w:rFonts w:ascii="Times New Roman" w:hAnsi="Times New Roman" w:cs="Times New Roman"/>
          <w:sz w:val="28"/>
          <w:szCs w:val="28"/>
        </w:rPr>
        <w:t>п.13 раздела Административного регламента «Права и обязанности должностных лиц при осуществлении муниципального контроля изложить в следующей редакции:</w:t>
      </w:r>
    </w:p>
    <w:p w:rsidR="00F65866" w:rsidRDefault="00F65866" w:rsidP="00537DC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</w:t>
      </w:r>
      <w:r w:rsidR="0043705D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предпринимателя»;</w:t>
      </w:r>
    </w:p>
    <w:p w:rsidR="0043705D" w:rsidRDefault="00695DBC" w:rsidP="00537DC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76B4D">
        <w:rPr>
          <w:rFonts w:ascii="Times New Roman" w:hAnsi="Times New Roman" w:cs="Times New Roman"/>
          <w:b/>
          <w:sz w:val="28"/>
          <w:szCs w:val="28"/>
        </w:rPr>
        <w:t>3</w:t>
      </w:r>
      <w:r w:rsidR="00F76B4D" w:rsidRPr="00F76B4D">
        <w:rPr>
          <w:rFonts w:ascii="Times New Roman" w:hAnsi="Times New Roman" w:cs="Times New Roman"/>
          <w:b/>
          <w:sz w:val="28"/>
          <w:szCs w:val="28"/>
        </w:rPr>
        <w:t>)</w:t>
      </w:r>
      <w:r w:rsidR="00F7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«б» раздела «Права и обязанности лиц, в отношении которых осуществляются мероприятия по контролю» исключить;</w:t>
      </w:r>
    </w:p>
    <w:p w:rsidR="00F475A7" w:rsidRDefault="00695DBC" w:rsidP="00BF537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76B4D">
        <w:rPr>
          <w:rFonts w:ascii="Times New Roman" w:hAnsi="Times New Roman" w:cs="Times New Roman"/>
          <w:b/>
          <w:sz w:val="28"/>
          <w:szCs w:val="28"/>
        </w:rPr>
        <w:t>4</w:t>
      </w:r>
      <w:r w:rsidR="00F76B4D" w:rsidRPr="00F76B4D">
        <w:rPr>
          <w:rFonts w:ascii="Times New Roman" w:hAnsi="Times New Roman" w:cs="Times New Roman"/>
          <w:b/>
          <w:sz w:val="28"/>
          <w:szCs w:val="28"/>
        </w:rPr>
        <w:t>)</w:t>
      </w:r>
      <w:r w:rsidR="00F76B4D">
        <w:rPr>
          <w:rFonts w:ascii="Times New Roman" w:hAnsi="Times New Roman" w:cs="Times New Roman"/>
          <w:sz w:val="28"/>
          <w:szCs w:val="28"/>
        </w:rPr>
        <w:t xml:space="preserve"> </w:t>
      </w:r>
      <w:r w:rsidR="009B2771">
        <w:rPr>
          <w:rFonts w:ascii="Times New Roman" w:hAnsi="Times New Roman" w:cs="Times New Roman"/>
          <w:sz w:val="28"/>
          <w:szCs w:val="28"/>
        </w:rPr>
        <w:t xml:space="preserve">ч.2.2  п.2.2.1 добавить </w:t>
      </w:r>
      <w:proofErr w:type="spellStart"/>
      <w:r w:rsidR="009B27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B2771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9B2771">
        <w:rPr>
          <w:rFonts w:ascii="Times New Roman" w:hAnsi="Times New Roman" w:cs="Times New Roman"/>
          <w:sz w:val="28"/>
          <w:szCs w:val="28"/>
        </w:rPr>
        <w:t xml:space="preserve"> 2.2.1.1 следующего содержания:</w:t>
      </w:r>
    </w:p>
    <w:p w:rsidR="00EF467D" w:rsidRDefault="00EF467D" w:rsidP="00BF537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необходимости при проведении проверки получения документов и (или) информации в раках межведомственного информационного взаимодействия проведение проверки может быть приостановлено руководителем (заместителем  руководителя) органа  муниципального контроля на срок, необходимый для осуществления межведомственного информационного взаимодействия, но</w:t>
      </w:r>
      <w:r w:rsidR="00F76B4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более чем на десять рабочих дней.</w:t>
      </w:r>
    </w:p>
    <w:p w:rsidR="00BF5371" w:rsidRDefault="00BF5371" w:rsidP="00BF537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76B4D">
        <w:rPr>
          <w:rFonts w:ascii="Times New Roman" w:hAnsi="Times New Roman" w:cs="Times New Roman"/>
          <w:b/>
          <w:sz w:val="28"/>
          <w:szCs w:val="28"/>
        </w:rPr>
        <w:t>5</w:t>
      </w:r>
      <w:r w:rsidR="00F76B4D" w:rsidRPr="00F76B4D">
        <w:rPr>
          <w:rFonts w:ascii="Times New Roman" w:hAnsi="Times New Roman" w:cs="Times New Roman"/>
          <w:b/>
          <w:sz w:val="28"/>
          <w:szCs w:val="28"/>
        </w:rPr>
        <w:t>)</w:t>
      </w:r>
      <w:r w:rsidR="00F7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ч.3.2 п.3.2.1 абзац 3 изложить в следующей редакции:</w:t>
      </w:r>
    </w:p>
    <w:p w:rsidR="00BF5371" w:rsidRDefault="00BF5371" w:rsidP="00BF537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«Основанием для включения плановой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 является истечение трех лет со дня:</w:t>
      </w:r>
    </w:p>
    <w:p w:rsidR="00572F8B" w:rsidRDefault="00572F8B" w:rsidP="00572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572F8B" w:rsidRDefault="00572F8B" w:rsidP="00572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572F8B" w:rsidRDefault="00572F8B" w:rsidP="00572F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</w:t>
      </w:r>
      <w:r w:rsidR="00DE20F4">
        <w:rPr>
          <w:rFonts w:ascii="Times New Roman" w:hAnsi="Times New Roman" w:cs="Times New Roman"/>
          <w:sz w:val="28"/>
          <w:szCs w:val="28"/>
        </w:rPr>
        <w:t>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DE20F4" w:rsidRDefault="00DE20F4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76B4D">
        <w:rPr>
          <w:rFonts w:ascii="Times New Roman" w:hAnsi="Times New Roman" w:cs="Times New Roman"/>
          <w:b/>
          <w:sz w:val="28"/>
          <w:szCs w:val="28"/>
        </w:rPr>
        <w:t>6</w:t>
      </w:r>
      <w:r w:rsidR="003C2FFC" w:rsidRPr="00F76B4D">
        <w:rPr>
          <w:rFonts w:ascii="Times New Roman" w:hAnsi="Times New Roman" w:cs="Times New Roman"/>
          <w:b/>
          <w:sz w:val="28"/>
          <w:szCs w:val="28"/>
        </w:rPr>
        <w:t>)</w:t>
      </w:r>
      <w:r w:rsidR="003C2FFC">
        <w:rPr>
          <w:rFonts w:ascii="Times New Roman" w:hAnsi="Times New Roman" w:cs="Times New Roman"/>
          <w:sz w:val="28"/>
          <w:szCs w:val="28"/>
        </w:rPr>
        <w:t xml:space="preserve"> </w:t>
      </w:r>
      <w:r w:rsidR="001D423B">
        <w:rPr>
          <w:rFonts w:ascii="Times New Roman" w:hAnsi="Times New Roman" w:cs="Times New Roman"/>
          <w:sz w:val="28"/>
          <w:szCs w:val="28"/>
        </w:rPr>
        <w:t xml:space="preserve">ч.3.2 п.3.2.1 </w:t>
      </w:r>
      <w:proofErr w:type="spellStart"/>
      <w:r w:rsidR="001D423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D423B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1D423B">
        <w:rPr>
          <w:rFonts w:ascii="Times New Roman" w:hAnsi="Times New Roman" w:cs="Times New Roman"/>
          <w:sz w:val="28"/>
          <w:szCs w:val="28"/>
        </w:rPr>
        <w:t xml:space="preserve"> «б» изложить в следующей редакции:</w:t>
      </w:r>
    </w:p>
    <w:p w:rsidR="001D423B" w:rsidRDefault="002621AD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13114">
        <w:rPr>
          <w:rFonts w:ascii="Times New Roman" w:hAnsi="Times New Roman" w:cs="Times New Roman"/>
          <w:sz w:val="28"/>
          <w:szCs w:val="28"/>
        </w:rPr>
        <w:t>мотиви</w:t>
      </w:r>
      <w:r>
        <w:rPr>
          <w:rFonts w:ascii="Times New Roman" w:hAnsi="Times New Roman" w:cs="Times New Roman"/>
          <w:sz w:val="28"/>
          <w:szCs w:val="28"/>
        </w:rPr>
        <w:t>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 с юридическими лицами, индивидуальными предпринимателями,</w:t>
      </w:r>
      <w:r w:rsidR="00E13114">
        <w:rPr>
          <w:rFonts w:ascii="Times New Roman" w:hAnsi="Times New Roman" w:cs="Times New Roman"/>
          <w:sz w:val="28"/>
          <w:szCs w:val="28"/>
        </w:rPr>
        <w:t xml:space="preserve">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 </w:t>
      </w:r>
      <w:r w:rsidR="007C6A6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13114">
        <w:rPr>
          <w:rFonts w:ascii="Times New Roman" w:hAnsi="Times New Roman" w:cs="Times New Roman"/>
          <w:sz w:val="28"/>
          <w:szCs w:val="28"/>
        </w:rPr>
        <w:t>от органов</w:t>
      </w:r>
      <w:r w:rsidR="007C6A65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7C6A65" w:rsidRDefault="007C6A65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B556E">
        <w:rPr>
          <w:rFonts w:ascii="Times New Roman" w:hAnsi="Times New Roman" w:cs="Times New Roman"/>
          <w:sz w:val="28"/>
          <w:szCs w:val="28"/>
        </w:rPr>
        <w:t>) возникновение угрозы причи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556E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ия вреда жизни</w:t>
      </w:r>
      <w:r w:rsidR="002B556E">
        <w:rPr>
          <w:rFonts w:ascii="Times New Roman" w:hAnsi="Times New Roman" w:cs="Times New Roman"/>
          <w:sz w:val="28"/>
          <w:szCs w:val="28"/>
        </w:rPr>
        <w:t>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</w:t>
      </w:r>
      <w:r w:rsidR="000B7435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r w:rsidR="000B7435">
        <w:rPr>
          <w:rFonts w:ascii="Times New Roman" w:hAnsi="Times New Roman" w:cs="Times New Roman"/>
          <w:sz w:val="28"/>
          <w:szCs w:val="28"/>
        </w:rPr>
        <w:lastRenderedPageBreak/>
        <w:t>библиотечного фонда, безопасности</w:t>
      </w:r>
      <w:proofErr w:type="gramEnd"/>
      <w:r w:rsidR="000B7435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0B7435" w:rsidRDefault="00C05478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причи</w:t>
      </w:r>
      <w:r w:rsidR="000B7435">
        <w:rPr>
          <w:rFonts w:ascii="Times New Roman" w:hAnsi="Times New Roman" w:cs="Times New Roman"/>
          <w:sz w:val="28"/>
          <w:szCs w:val="28"/>
        </w:rPr>
        <w:t>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r w:rsidR="003C2FFC">
        <w:rPr>
          <w:rFonts w:ascii="Times New Roman" w:hAnsi="Times New Roman" w:cs="Times New Roman"/>
          <w:sz w:val="28"/>
          <w:szCs w:val="28"/>
        </w:rPr>
        <w:t xml:space="preserve"> национального библиотечного фонда, безопасности государства, а</w:t>
      </w:r>
      <w:proofErr w:type="gramEnd"/>
      <w:r w:rsidR="003C2FFC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характера.</w:t>
      </w:r>
    </w:p>
    <w:p w:rsidR="003C2FFC" w:rsidRDefault="003C2FFC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F76B4D">
        <w:rPr>
          <w:rFonts w:ascii="Times New Roman" w:hAnsi="Times New Roman" w:cs="Times New Roman"/>
          <w:b/>
          <w:sz w:val="28"/>
          <w:szCs w:val="28"/>
        </w:rPr>
        <w:t>7)</w:t>
      </w:r>
      <w:r w:rsidR="005A0BA1">
        <w:rPr>
          <w:rFonts w:ascii="Times New Roman" w:hAnsi="Times New Roman" w:cs="Times New Roman"/>
          <w:sz w:val="28"/>
          <w:szCs w:val="28"/>
        </w:rPr>
        <w:t xml:space="preserve"> п.3.2.2. абзац 3</w:t>
      </w:r>
      <w:r w:rsidR="00311322">
        <w:rPr>
          <w:rFonts w:ascii="Times New Roman" w:hAnsi="Times New Roman" w:cs="Times New Roman"/>
          <w:sz w:val="28"/>
          <w:szCs w:val="28"/>
        </w:rPr>
        <w:t xml:space="preserve"> следует читать  «не позднее, чем за три рабочих </w:t>
      </w:r>
      <w:r w:rsidR="00F76B4D">
        <w:rPr>
          <w:rFonts w:ascii="Times New Roman" w:hAnsi="Times New Roman" w:cs="Times New Roman"/>
          <w:sz w:val="28"/>
          <w:szCs w:val="28"/>
        </w:rPr>
        <w:t>дней до начала ее проведения».</w:t>
      </w:r>
    </w:p>
    <w:p w:rsidR="007D01B9" w:rsidRDefault="00F76B4D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Pr="00F76B4D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обнародовать на информационном стенде администрации, в библиотеках сел 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Савино и на официальном сайте администрации</w:t>
      </w:r>
      <w:r w:rsidR="007D01B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D01B9" w:rsidRPr="00743C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D01B9" w:rsidRPr="00743C1F">
          <w:rPr>
            <w:rStyle w:val="a5"/>
            <w:rFonts w:ascii="Times New Roman" w:hAnsi="Times New Roman" w:cs="Times New Roman"/>
            <w:sz w:val="28"/>
            <w:szCs w:val="28"/>
          </w:rPr>
          <w:t>://галкинское.рф/</w:t>
        </w:r>
      </w:hyperlink>
      <w:r w:rsidR="007D01B9">
        <w:rPr>
          <w:rFonts w:ascii="Times New Roman" w:hAnsi="Times New Roman" w:cs="Times New Roman"/>
          <w:sz w:val="28"/>
          <w:szCs w:val="28"/>
        </w:rPr>
        <w:t>.</w:t>
      </w:r>
    </w:p>
    <w:p w:rsidR="007D01B9" w:rsidRDefault="007D01B9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7D01B9" w:rsidRDefault="007D01B9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F76B4D" w:rsidRDefault="007D01B9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             И.В.Миронов</w:t>
      </w:r>
      <w:r w:rsidR="00F76B4D" w:rsidRPr="00F7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4D" w:rsidRDefault="00F76B4D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F76B4D" w:rsidRDefault="00F76B4D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F76B4D" w:rsidRPr="00BF5371" w:rsidRDefault="00F76B4D" w:rsidP="00DE20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sectPr w:rsidR="00F76B4D" w:rsidRPr="00BF5371" w:rsidSect="00537D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6EFB"/>
    <w:multiLevelType w:val="hybridMultilevel"/>
    <w:tmpl w:val="FC6A18C8"/>
    <w:lvl w:ilvl="0" w:tplc="5A84EBC8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7593420"/>
    <w:multiLevelType w:val="hybridMultilevel"/>
    <w:tmpl w:val="19B2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2948"/>
    <w:multiLevelType w:val="hybridMultilevel"/>
    <w:tmpl w:val="B2D667EC"/>
    <w:lvl w:ilvl="0" w:tplc="94F874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B7435"/>
    <w:rsid w:val="000D5E68"/>
    <w:rsid w:val="001D423B"/>
    <w:rsid w:val="00252B99"/>
    <w:rsid w:val="002621AD"/>
    <w:rsid w:val="002B556E"/>
    <w:rsid w:val="002D0B81"/>
    <w:rsid w:val="002F3440"/>
    <w:rsid w:val="00311322"/>
    <w:rsid w:val="00375DD1"/>
    <w:rsid w:val="003C2FFC"/>
    <w:rsid w:val="003D445F"/>
    <w:rsid w:val="003F0EB6"/>
    <w:rsid w:val="0043705D"/>
    <w:rsid w:val="0049308F"/>
    <w:rsid w:val="004F75F9"/>
    <w:rsid w:val="00530321"/>
    <w:rsid w:val="00537DC1"/>
    <w:rsid w:val="00572F8B"/>
    <w:rsid w:val="005A0BA1"/>
    <w:rsid w:val="00603BB5"/>
    <w:rsid w:val="00695DBC"/>
    <w:rsid w:val="0070376D"/>
    <w:rsid w:val="007317AE"/>
    <w:rsid w:val="00783EC1"/>
    <w:rsid w:val="00796E83"/>
    <w:rsid w:val="007C6A65"/>
    <w:rsid w:val="007D01B9"/>
    <w:rsid w:val="00890C4C"/>
    <w:rsid w:val="008F731D"/>
    <w:rsid w:val="009B2771"/>
    <w:rsid w:val="00AC018C"/>
    <w:rsid w:val="00B50225"/>
    <w:rsid w:val="00B70FBD"/>
    <w:rsid w:val="00B963EC"/>
    <w:rsid w:val="00BF5371"/>
    <w:rsid w:val="00C05478"/>
    <w:rsid w:val="00C44A8B"/>
    <w:rsid w:val="00CA60FF"/>
    <w:rsid w:val="00D245EF"/>
    <w:rsid w:val="00D30767"/>
    <w:rsid w:val="00D541A1"/>
    <w:rsid w:val="00D55C25"/>
    <w:rsid w:val="00D86D57"/>
    <w:rsid w:val="00DE20F4"/>
    <w:rsid w:val="00E03010"/>
    <w:rsid w:val="00E13114"/>
    <w:rsid w:val="00E77A35"/>
    <w:rsid w:val="00EF467D"/>
    <w:rsid w:val="00F475A7"/>
    <w:rsid w:val="00F65866"/>
    <w:rsid w:val="00F76B4D"/>
    <w:rsid w:val="00F91DDD"/>
    <w:rsid w:val="00FA0066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01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01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5;&#1072;&#1083;&#1082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1406-C525-4918-80C6-429803F9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7</cp:revision>
  <cp:lastPrinted>2020-06-05T05:59:00Z</cp:lastPrinted>
  <dcterms:created xsi:type="dcterms:W3CDTF">2020-05-27T07:14:00Z</dcterms:created>
  <dcterms:modified xsi:type="dcterms:W3CDTF">2020-06-05T06:00:00Z</dcterms:modified>
</cp:coreProperties>
</file>